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(ПРОЕКТ)</w:t>
      </w:r>
    </w:p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3F74" w:rsidRPr="00823F74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23F74" w:rsidRPr="00EF2936" w:rsidRDefault="00823F74" w:rsidP="00823F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823F74" w:rsidRPr="00EF2936" w:rsidRDefault="00823F74" w:rsidP="00823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823F74" w:rsidRPr="00EF2936" w:rsidRDefault="00823F74" w:rsidP="00823F7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F74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F2936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F2936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823F74" w:rsidRPr="00473DD7" w:rsidRDefault="00823F74" w:rsidP="00823F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8"/>
        <w:jc w:val="both"/>
        <w:rPr>
          <w:rFonts w:ascii="Times New Roman" w:eastAsia="Calibri" w:hAnsi="Times New Roman"/>
          <w:sz w:val="24"/>
          <w:szCs w:val="24"/>
        </w:rPr>
      </w:pPr>
      <w:r w:rsidRPr="00473DD7">
        <w:rPr>
          <w:rFonts w:ascii="Times New Roman" w:eastAsia="Calibri" w:hAnsi="Times New Roman"/>
          <w:sz w:val="24"/>
          <w:szCs w:val="24"/>
        </w:rPr>
        <w:t>Внести в Устав 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 следующие изменения:</w:t>
      </w:r>
    </w:p>
    <w:p w:rsidR="00823F74" w:rsidRPr="00473DD7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473DD7">
        <w:rPr>
          <w:rFonts w:ascii="Times New Roman" w:eastAsia="Calibri" w:hAnsi="Times New Roman"/>
          <w:sz w:val="24"/>
          <w:szCs w:val="24"/>
        </w:rPr>
        <w:t>1) В статье 4 Устава:</w:t>
      </w:r>
    </w:p>
    <w:p w:rsidR="00823F74" w:rsidRPr="00595898" w:rsidRDefault="00823F74" w:rsidP="00823F74">
      <w:pPr>
        <w:pStyle w:val="a3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ab/>
        <w:t xml:space="preserve">- </w:t>
      </w:r>
      <w:r w:rsidRPr="00595898">
        <w:rPr>
          <w:rFonts w:ascii="Times New Roman" w:hAnsi="Times New Roman"/>
          <w:sz w:val="24"/>
          <w:szCs w:val="24"/>
        </w:rPr>
        <w:t>пункт 4.1  изложить в следующей редакции:</w:t>
      </w:r>
    </w:p>
    <w:p w:rsidR="00823F74" w:rsidRPr="00BA4623" w:rsidRDefault="00823F74" w:rsidP="00823F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«4.1.)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3F74" w:rsidRDefault="00823F74" w:rsidP="00823F7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B187B">
        <w:rPr>
          <w:rFonts w:ascii="Times New Roman" w:hAnsi="Times New Roman"/>
          <w:sz w:val="24"/>
          <w:szCs w:val="24"/>
        </w:rPr>
        <w:t>в пункте 5 слова «за сохранностью автомобильных дорог местного значения» заменить словами «на автомобильном транспорте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87B">
        <w:rPr>
          <w:rFonts w:ascii="Times New Roman" w:hAnsi="Times New Roman"/>
          <w:sz w:val="24"/>
          <w:szCs w:val="24"/>
        </w:rPr>
        <w:t>и в дорожном хозяйстве»;</w:t>
      </w:r>
    </w:p>
    <w:p w:rsidR="00823F74" w:rsidRDefault="00823F74" w:rsidP="00823F7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</w:t>
      </w:r>
      <w:r w:rsidRPr="00E35DDC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18</w:t>
      </w:r>
      <w:r w:rsidRPr="00E35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слова «осуществление </w:t>
      </w:r>
      <w:proofErr w:type="gramStart"/>
      <w:r w:rsidRPr="00E35DD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5DDC">
        <w:rPr>
          <w:rFonts w:ascii="Times New Roman" w:hAnsi="Times New Roman"/>
          <w:sz w:val="24"/>
          <w:szCs w:val="24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823F74" w:rsidRDefault="00823F74" w:rsidP="00823F7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595898">
        <w:rPr>
          <w:sz w:val="30"/>
          <w:szCs w:val="30"/>
          <w:shd w:val="clear" w:color="auto" w:fill="FFFFFF"/>
        </w:rPr>
        <w:t xml:space="preserve"> </w:t>
      </w:r>
      <w:r w:rsidRPr="00595898">
        <w:rPr>
          <w:rFonts w:ascii="Times New Roman" w:hAnsi="Times New Roman"/>
          <w:sz w:val="24"/>
          <w:szCs w:val="24"/>
        </w:rPr>
        <w:t>в пункте 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595898">
        <w:rPr>
          <w:rFonts w:ascii="Times New Roman" w:hAnsi="Times New Roman"/>
          <w:sz w:val="24"/>
          <w:szCs w:val="24"/>
        </w:rPr>
        <w:t>слова «использования и охраны» заменить словами «охраны и использования»;</w:t>
      </w:r>
    </w:p>
    <w:p w:rsidR="00823F74" w:rsidRDefault="00823F74" w:rsidP="00823F7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 п.43 статьи 28 изложить в новой редакции:</w:t>
      </w:r>
    </w:p>
    <w:p w:rsidR="00823F74" w:rsidRDefault="00823F74" w:rsidP="0082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4623">
        <w:rPr>
          <w:rFonts w:ascii="Times New Roman" w:hAnsi="Times New Roman" w:cs="Times New Roman"/>
          <w:sz w:val="24"/>
          <w:szCs w:val="24"/>
        </w:rPr>
        <w:tab/>
        <w:t xml:space="preserve">«43)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и осуществляет муниципальный контроль на территории Новониколаевского сельского поселения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31.07.2020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248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-ФЗ «О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3F74" w:rsidRDefault="00823F74" w:rsidP="0082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3) статью 29 Устава изложить в следующей редакции:</w:t>
      </w:r>
    </w:p>
    <w:p w:rsidR="00823F74" w:rsidRPr="00EF550E" w:rsidRDefault="00823F74" w:rsidP="00823F7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«Статья 29. Муниципальный контроль</w:t>
      </w:r>
    </w:p>
    <w:p w:rsidR="00EF550E" w:rsidRPr="00EF550E" w:rsidRDefault="00823F74" w:rsidP="00823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Новониколаевского сельского поселения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осуществляе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 Томской области.</w:t>
      </w:r>
      <w:proofErr w:type="gramEnd"/>
    </w:p>
    <w:p w:rsidR="00823F74" w:rsidRPr="00EF550E" w:rsidRDefault="00823F74" w:rsidP="00823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осуществление видов муниципального контроля регулируются Федеральным </w:t>
      </w:r>
      <w:hyperlink r:id="rId6" w:history="1">
        <w:r w:rsidRPr="00EF550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июля 2020 года N 248-ФЗ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23F74" w:rsidRPr="00EF2936" w:rsidRDefault="00823F74" w:rsidP="00823F74">
      <w:pPr>
        <w:spacing w:after="0" w:line="259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</w:t>
      </w:r>
      <w:r w:rsidRPr="00EF29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официальном сайте Новониколаевского сельского поселения </w:t>
      </w:r>
      <w:hyperlink r:id="rId7" w:history="1">
        <w:r w:rsidRPr="00EF2936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EF2936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Pr="00EF2936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EF29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F74" w:rsidRPr="00EF2936" w:rsidRDefault="00823F74" w:rsidP="00823F7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823F74" w:rsidRPr="00EF2936" w:rsidRDefault="00823F74" w:rsidP="00823F74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F74" w:rsidRPr="00EF2936" w:rsidRDefault="00823F74" w:rsidP="00823F74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F74" w:rsidRPr="00EF2936" w:rsidRDefault="00823F74" w:rsidP="00823F74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F74" w:rsidRPr="00EF2936" w:rsidRDefault="00823F74" w:rsidP="00823F7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Глава Новониколаевского сельского поселения                                                             Д.С. Бурков</w:t>
      </w:r>
    </w:p>
    <w:p w:rsidR="00E9315E" w:rsidRDefault="00E9315E"/>
    <w:sectPr w:rsidR="00E9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F1"/>
    <w:rsid w:val="00823F74"/>
    <w:rsid w:val="00970BF1"/>
    <w:rsid w:val="00E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74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4">
    <w:name w:val="No Spacing"/>
    <w:uiPriority w:val="1"/>
    <w:qFormat/>
    <w:rsid w:val="00823F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74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4">
    <w:name w:val="No Spacing"/>
    <w:uiPriority w:val="1"/>
    <w:qFormat/>
    <w:rsid w:val="00823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31072020-n-248-fz-o-gosudarstvennom-kontro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2021-11-22T04:18:00Z</dcterms:created>
  <dcterms:modified xsi:type="dcterms:W3CDTF">2021-11-22T04:24:00Z</dcterms:modified>
</cp:coreProperties>
</file>